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E8F" w:rsidRPr="007A4E8F" w:rsidRDefault="007A4E8F" w:rsidP="007A4E8F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A4E8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                PORTARIA Nº 416/2023</w:t>
      </w: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4975" w:type="dxa"/>
        <w:tblInd w:w="35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</w:tblGrid>
      <w:tr w:rsidR="007A4E8F" w:rsidRPr="007A4E8F" w:rsidTr="00CB705F">
        <w:trPr>
          <w:trHeight w:val="715"/>
        </w:trPr>
        <w:tc>
          <w:tcPr>
            <w:tcW w:w="4975" w:type="dxa"/>
          </w:tcPr>
          <w:p w:rsidR="007A4E8F" w:rsidRPr="007A4E8F" w:rsidRDefault="007A4E8F" w:rsidP="00CB70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A4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DISPÕE SOBRE NOMEAÇÃO DOS MEMBROS QUE COMPOE O CONSELHO MUNICIPAL DOS DIREITOS DA MULHER- CMDM.</w:t>
            </w:r>
          </w:p>
        </w:tc>
      </w:tr>
    </w:tbl>
    <w:p w:rsidR="007A4E8F" w:rsidRPr="007A4E8F" w:rsidRDefault="007A4E8F" w:rsidP="007A4E8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7A4E8F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CARLOS AMADEU SIRENA</w:t>
      </w:r>
      <w:r w:rsidRPr="007A4E8F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  <w:r w:rsidRPr="007A4E8F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</w:p>
    <w:p w:rsidR="007A4E8F" w:rsidRPr="007A4E8F" w:rsidRDefault="007A4E8F" w:rsidP="007A4E8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Arial Narrow" w:eastAsiaTheme="minorEastAsia" w:hAnsi="Arial Narrow" w:cs="Times New Roman"/>
          <w:bCs/>
          <w:sz w:val="24"/>
          <w:szCs w:val="24"/>
          <w:lang w:eastAsia="pt-BR"/>
        </w:rPr>
      </w:pPr>
      <w:r w:rsidRPr="007A4E8F">
        <w:rPr>
          <w:rFonts w:ascii="Arial Narrow" w:eastAsia="Times New Roman" w:hAnsi="Arial Narrow" w:cs="Times New Roman"/>
          <w:bCs/>
          <w:sz w:val="24"/>
          <w:szCs w:val="24"/>
          <w:lang w:eastAsia="pt-BR"/>
        </w:rPr>
        <w:t xml:space="preserve">                             </w:t>
      </w:r>
      <w:r w:rsidRPr="007A4E8F"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  <w:t xml:space="preserve">  </w:t>
      </w: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A4E8F">
        <w:rPr>
          <w:rFonts w:ascii="Arial Narrow" w:eastAsia="Times New Roman" w:hAnsi="Arial Narrow" w:cs="Times New Roman"/>
          <w:bCs/>
          <w:sz w:val="24"/>
          <w:szCs w:val="24"/>
          <w:lang w:eastAsia="pt-BR"/>
        </w:rPr>
        <w:t xml:space="preserve">                                     </w:t>
      </w:r>
      <w:r w:rsidRPr="007A4E8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RESOLVE:</w:t>
      </w: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A4E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          Art. 1º</w:t>
      </w:r>
      <w:r w:rsidRPr="007A4E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os Membros que compõe o Conselho Municipal dos Direitos da Mulher- CMDM, no período de 2023/2025.</w:t>
      </w: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Presidente</w:t>
      </w:r>
      <w:r w:rsidRPr="007A4E8F">
        <w:rPr>
          <w:rFonts w:ascii="Cambria" w:eastAsia="Times New Roman" w:hAnsi="Cambria" w:cs="Times New Roman"/>
          <w:lang w:eastAsia="pt-BR"/>
        </w:rPr>
        <w:t>:   Benedita Maria de Jesus Oliveira</w:t>
      </w:r>
      <w:r w:rsidRPr="007A4E8F">
        <w:rPr>
          <w:rFonts w:ascii="Cambria" w:eastAsia="Times New Roman" w:hAnsi="Cambria" w:cs="Times New Roman"/>
          <w:b/>
          <w:lang w:eastAsia="pt-BR"/>
        </w:rPr>
        <w:t xml:space="preserve"> </w:t>
      </w:r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Vice presidente: </w:t>
      </w:r>
      <w:r w:rsidRPr="007A4E8F">
        <w:rPr>
          <w:rFonts w:ascii="Cambria" w:eastAsia="Times New Roman" w:hAnsi="Cambria" w:cs="Times New Roman"/>
          <w:lang w:eastAsia="pt-BR"/>
        </w:rPr>
        <w:t xml:space="preserve">Maria Aparecida Teles de Brito </w:t>
      </w:r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Secretária Geral:  </w:t>
      </w:r>
      <w:r w:rsidRPr="007A4E8F">
        <w:rPr>
          <w:rFonts w:ascii="Cambria" w:eastAsia="Times New Roman" w:hAnsi="Cambria" w:cs="Times New Roman"/>
          <w:lang w:eastAsia="pt-BR"/>
        </w:rPr>
        <w:t xml:space="preserve">Margareth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Morimã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Sirayup</w:t>
      </w:r>
      <w:proofErr w:type="spellEnd"/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Secretária Executiva dos Conselhos Municipais: </w:t>
      </w:r>
      <w:r w:rsidRPr="007A4E8F">
        <w:rPr>
          <w:rFonts w:ascii="Cambria" w:eastAsia="Times New Roman" w:hAnsi="Cambria" w:cs="Times New Roman"/>
          <w:lang w:eastAsia="pt-BR"/>
        </w:rPr>
        <w:t xml:space="preserve">Neusa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Katsuko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Uno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Giacomazzi</w:t>
      </w:r>
      <w:proofErr w:type="spellEnd"/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Entidades Governamentais: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Secretaria Municipal de Assistência Social e Trabalho: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7A4E8F">
        <w:rPr>
          <w:rFonts w:ascii="Cambria" w:eastAsia="Times New Roman" w:hAnsi="Cambria" w:cs="Times New Roman"/>
          <w:lang w:eastAsia="pt-BR"/>
        </w:rPr>
        <w:t xml:space="preserve">–     Benedita Maria de Jesus Oliveira 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Suplente</w:t>
      </w:r>
      <w:r w:rsidRPr="007A4E8F">
        <w:rPr>
          <w:rFonts w:ascii="Cambria" w:eastAsia="Times New Roman" w:hAnsi="Cambria" w:cs="Times New Roman"/>
          <w:lang w:eastAsia="pt-BR"/>
        </w:rPr>
        <w:t xml:space="preserve"> –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Jaine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Lopes da Silva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Secretaria Municipal de Saúde: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Titular</w:t>
      </w:r>
      <w:r w:rsidRPr="007A4E8F">
        <w:rPr>
          <w:rFonts w:ascii="Cambria" w:eastAsia="Times New Roman" w:hAnsi="Cambria" w:cs="Times New Roman"/>
          <w:lang w:eastAsia="pt-BR"/>
        </w:rPr>
        <w:t xml:space="preserve"> –     Luzia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Marestoni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Simões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7A4E8F">
        <w:rPr>
          <w:rFonts w:ascii="Cambria" w:eastAsia="Times New Roman" w:hAnsi="Cambria" w:cs="Times New Roman"/>
          <w:lang w:eastAsia="pt-BR"/>
        </w:rPr>
        <w:t xml:space="preserve">Fernanda Silveira Vaz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UNEMAT -  Universidade Estadual de Mato Grosso: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7A4E8F">
        <w:rPr>
          <w:rFonts w:ascii="Cambria" w:eastAsia="Times New Roman" w:hAnsi="Cambria" w:cs="Times New Roman"/>
          <w:lang w:eastAsia="pt-BR"/>
        </w:rPr>
        <w:t xml:space="preserve">-       Ana Maria de Lima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Suplente -</w:t>
      </w:r>
      <w:r w:rsidRPr="007A4E8F">
        <w:rPr>
          <w:rFonts w:ascii="Cambria" w:eastAsia="Times New Roman" w:hAnsi="Cambria" w:cs="Times New Roman"/>
          <w:lang w:eastAsia="pt-BR"/>
        </w:rPr>
        <w:t xml:space="preserve">  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Howenda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Nibetab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Baganha</w:t>
      </w:r>
      <w:proofErr w:type="spellEnd"/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UAB – Universidade Aberta do Brasil: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–   </w:t>
      </w:r>
      <w:r w:rsidRPr="007A4E8F">
        <w:rPr>
          <w:rFonts w:ascii="Cambria" w:eastAsia="Times New Roman" w:hAnsi="Cambria" w:cs="Times New Roman"/>
          <w:lang w:eastAsia="pt-BR"/>
        </w:rPr>
        <w:t xml:space="preserve"> Juliana Damásio de Souza Martins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</w:t>
      </w:r>
      <w:r w:rsidRPr="007A4E8F">
        <w:rPr>
          <w:rFonts w:ascii="Cambria" w:eastAsia="Times New Roman" w:hAnsi="Cambria" w:cs="Times New Roman"/>
          <w:lang w:eastAsia="pt-BR"/>
        </w:rPr>
        <w:t xml:space="preserve">– Iracema Cristina Fernandes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Representantes da Sociedade Civil: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Associação Comunitária Viva Vida” Clube da Terceira Idade”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7A4E8F">
        <w:rPr>
          <w:rFonts w:ascii="Cambria" w:eastAsia="Times New Roman" w:hAnsi="Cambria" w:cs="Times New Roman"/>
          <w:lang w:eastAsia="pt-BR"/>
        </w:rPr>
        <w:t>–      Maria José Floriano dos Santos</w:t>
      </w:r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</w:t>
      </w:r>
      <w:proofErr w:type="gramStart"/>
      <w:r w:rsidRPr="007A4E8F">
        <w:rPr>
          <w:rFonts w:ascii="Cambria" w:eastAsia="Times New Roman" w:hAnsi="Cambria" w:cs="Times New Roman"/>
          <w:b/>
          <w:lang w:eastAsia="pt-BR"/>
        </w:rPr>
        <w:t xml:space="preserve">– </w:t>
      </w:r>
      <w:r w:rsidRPr="007A4E8F">
        <w:rPr>
          <w:rFonts w:ascii="Cambria" w:eastAsia="Times New Roman" w:hAnsi="Cambria" w:cs="Times New Roman"/>
          <w:lang w:eastAsia="pt-BR"/>
        </w:rPr>
        <w:t xml:space="preserve"> Margareth</w:t>
      </w:r>
      <w:proofErr w:type="gram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Morimã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Sirayup</w:t>
      </w:r>
      <w:proofErr w:type="spellEnd"/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Conselho Indígena: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7A4E8F">
        <w:rPr>
          <w:rFonts w:ascii="Cambria" w:eastAsia="Times New Roman" w:hAnsi="Cambria" w:cs="Times New Roman"/>
          <w:lang w:eastAsia="pt-BR"/>
        </w:rPr>
        <w:t xml:space="preserve">–     Dilma Maria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Mani</w:t>
      </w:r>
      <w:proofErr w:type="spellEnd"/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7A4E8F">
        <w:rPr>
          <w:rFonts w:ascii="Cambria" w:eastAsia="Times New Roman" w:hAnsi="Cambria" w:cs="Times New Roman"/>
          <w:lang w:eastAsia="pt-BR"/>
        </w:rPr>
        <w:t xml:space="preserve">Margareth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Morimã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Sirayup</w:t>
      </w:r>
      <w:proofErr w:type="spellEnd"/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-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Sindicato dos Trabalhadores Rurais: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7A4E8F">
        <w:rPr>
          <w:rFonts w:ascii="Cambria" w:eastAsia="Times New Roman" w:hAnsi="Cambria" w:cs="Times New Roman"/>
          <w:lang w:eastAsia="pt-BR"/>
        </w:rPr>
        <w:t>-     Maria Aparecida Teles de Brito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</w:t>
      </w:r>
      <w:r w:rsidRPr="007A4E8F">
        <w:rPr>
          <w:rFonts w:ascii="Cambria" w:eastAsia="Times New Roman" w:hAnsi="Cambria" w:cs="Times New Roman"/>
          <w:lang w:eastAsia="pt-BR"/>
        </w:rPr>
        <w:t>– Eliane de Lima Oliveira Assunção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Casa Espirita Vinha de Luz: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>Titular</w:t>
      </w:r>
      <w:r w:rsidRPr="007A4E8F">
        <w:rPr>
          <w:rFonts w:ascii="Cambria" w:eastAsia="Times New Roman" w:hAnsi="Cambria" w:cs="Times New Roman"/>
          <w:lang w:eastAsia="pt-BR"/>
        </w:rPr>
        <w:t xml:space="preserve"> –     Celina </w:t>
      </w:r>
      <w:proofErr w:type="spellStart"/>
      <w:r w:rsidRPr="007A4E8F">
        <w:rPr>
          <w:rFonts w:ascii="Cambria" w:eastAsia="Times New Roman" w:hAnsi="Cambria" w:cs="Times New Roman"/>
          <w:lang w:eastAsia="pt-BR"/>
        </w:rPr>
        <w:t>Graebin</w:t>
      </w:r>
      <w:proofErr w:type="spellEnd"/>
      <w:r w:rsidRPr="007A4E8F">
        <w:rPr>
          <w:rFonts w:ascii="Cambria" w:eastAsia="Times New Roman" w:hAnsi="Cambria" w:cs="Times New Roman"/>
          <w:lang w:eastAsia="pt-BR"/>
        </w:rPr>
        <w:t xml:space="preserve"> Pereira Marques 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Suplente - </w:t>
      </w:r>
      <w:r w:rsidRPr="007A4E8F">
        <w:rPr>
          <w:rFonts w:ascii="Cambria" w:eastAsia="Times New Roman" w:hAnsi="Cambria" w:cs="Times New Roman"/>
          <w:lang w:eastAsia="pt-BR"/>
        </w:rPr>
        <w:t xml:space="preserve"> Claudemir Pereira Marques</w:t>
      </w:r>
    </w:p>
    <w:p w:rsidR="007A4E8F" w:rsidRPr="007A4E8F" w:rsidRDefault="007A4E8F" w:rsidP="007A4E8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</w:p>
    <w:p w:rsidR="007A4E8F" w:rsidRPr="007A4E8F" w:rsidRDefault="007A4E8F" w:rsidP="007A4E8F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lang w:eastAsia="pt-BR"/>
        </w:rPr>
      </w:pPr>
      <w:r w:rsidRPr="007A4E8F">
        <w:rPr>
          <w:rFonts w:ascii="Cambria" w:eastAsia="Times New Roman" w:hAnsi="Cambria" w:cs="Times New Roman"/>
          <w:b/>
          <w:lang w:eastAsia="pt-BR"/>
        </w:rPr>
        <w:t xml:space="preserve">                     Art. 2º</w:t>
      </w:r>
      <w:r w:rsidRPr="007A4E8F"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contrário, em especial a Portaria 332/2021.</w:t>
      </w:r>
    </w:p>
    <w:p w:rsidR="007A4E8F" w:rsidRPr="007A4E8F" w:rsidRDefault="007A4E8F" w:rsidP="007A4E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7A4E8F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  <w:bookmarkStart w:id="0" w:name="_GoBack"/>
      <w:bookmarkEnd w:id="0"/>
    </w:p>
    <w:p w:rsidR="007A4E8F" w:rsidRPr="007A4E8F" w:rsidRDefault="007A4E8F" w:rsidP="007A4E8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7A4E8F">
        <w:rPr>
          <w:rFonts w:ascii="Cambria" w:eastAsia="Times New Roman" w:hAnsi="Cambria" w:cs="Helvetica"/>
          <w:b/>
          <w:sz w:val="24"/>
          <w:szCs w:val="24"/>
          <w:lang w:eastAsia="pt-BR"/>
        </w:rPr>
        <w:t>Grosso, 01 de Agosto de 2023</w:t>
      </w:r>
    </w:p>
    <w:p w:rsidR="007A4E8F" w:rsidRPr="007A4E8F" w:rsidRDefault="007A4E8F" w:rsidP="007A4E8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7A4E8F" w:rsidRPr="007A4E8F" w:rsidRDefault="007A4E8F" w:rsidP="007A4E8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7A4E8F" w:rsidRPr="007A4E8F" w:rsidRDefault="007A4E8F" w:rsidP="007A4E8F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</w:rPr>
      </w:pPr>
      <w:r w:rsidRPr="007A4E8F">
        <w:rPr>
          <w:rFonts w:ascii="Cambria" w:eastAsia="Calibri" w:hAnsi="Cambria" w:cs="Times New Roman"/>
          <w:b/>
          <w:bCs/>
        </w:rPr>
        <w:t>CARLOS AMADEU SIRENA</w:t>
      </w:r>
    </w:p>
    <w:p w:rsidR="007A4E8F" w:rsidRPr="007A4E8F" w:rsidRDefault="007A4E8F" w:rsidP="007A4E8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  <w:r w:rsidRPr="007A4E8F">
        <w:rPr>
          <w:rFonts w:ascii="Cambria" w:eastAsia="Calibri" w:hAnsi="Cambria" w:cs="Times New Roman"/>
          <w:bCs/>
        </w:rPr>
        <w:t xml:space="preserve">                                                                 Prefeito do Município</w:t>
      </w: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7A4E8F" w:rsidRPr="007A4E8F" w:rsidRDefault="007A4E8F" w:rsidP="007A4E8F">
      <w:pPr>
        <w:spacing w:after="0" w:line="360" w:lineRule="auto"/>
        <w:jc w:val="both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:rsidR="00FA0DAF" w:rsidRPr="007A4E8F" w:rsidRDefault="00FA0DAF"/>
    <w:sectPr w:rsidR="00FA0DAF" w:rsidRPr="007A4E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EC2"/>
    <w:rsid w:val="004A2EC2"/>
    <w:rsid w:val="007A4E8F"/>
    <w:rsid w:val="00FA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6F125-C1E8-4208-A6B2-DF31F71E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E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2023-09-01T14:33:00Z</dcterms:created>
  <dcterms:modified xsi:type="dcterms:W3CDTF">2023-09-01T14:34:00Z</dcterms:modified>
</cp:coreProperties>
</file>