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1D4B1FEA" w14:textId="246DA6B4" w:rsidR="00FB0E50" w:rsidRPr="00FB0E50" w:rsidRDefault="00FB0E50" w:rsidP="00FB0E50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FB0E50">
        <w:rPr>
          <w:rFonts w:ascii="Cambria" w:hAnsi="Cambria"/>
          <w:b/>
          <w:bCs/>
        </w:rPr>
        <w:t xml:space="preserve">PORTARIA Nº </w:t>
      </w:r>
      <w:r w:rsidRPr="00FB0E50">
        <w:rPr>
          <w:rFonts w:ascii="Cambria" w:hAnsi="Cambria"/>
          <w:b/>
          <w:bCs/>
          <w:color w:val="000000" w:themeColor="text1"/>
        </w:rPr>
        <w:t>30</w:t>
      </w:r>
      <w:r w:rsidR="002E7FDF">
        <w:rPr>
          <w:rFonts w:ascii="Cambria" w:hAnsi="Cambria"/>
          <w:b/>
          <w:bCs/>
          <w:color w:val="000000" w:themeColor="text1"/>
        </w:rPr>
        <w:t>9</w:t>
      </w:r>
      <w:r w:rsidRPr="00FB0E50">
        <w:rPr>
          <w:rFonts w:ascii="Cambria" w:hAnsi="Cambria"/>
          <w:b/>
          <w:bCs/>
        </w:rPr>
        <w:t>/2025</w:t>
      </w:r>
    </w:p>
    <w:p w14:paraId="6614229B" w14:textId="77777777" w:rsidR="00FB0E50" w:rsidRPr="00FB0E50" w:rsidRDefault="00FB0E50" w:rsidP="00FB0E50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348DFF98" w14:textId="0248E206" w:rsidR="005A2291" w:rsidRPr="005A2291" w:rsidRDefault="002E7FDF" w:rsidP="005A2291">
      <w:pPr>
        <w:ind w:left="3402"/>
        <w:jc w:val="both"/>
        <w:rPr>
          <w:rFonts w:ascii="Cambria" w:eastAsia="Arial" w:hAnsi="Cambria" w:cs="Arial"/>
        </w:rPr>
      </w:pPr>
      <w:r>
        <w:rPr>
          <w:rFonts w:ascii="Cambria" w:eastAsia="Arial" w:hAnsi="Cambria" w:cs="Arial"/>
          <w:b/>
        </w:rPr>
        <w:t xml:space="preserve">Dispõe sobre aprovação do projeto para a construção de casas habitacionais no município de Juara-MT, </w:t>
      </w:r>
      <w:r w:rsidR="00A87458">
        <w:rPr>
          <w:rFonts w:ascii="Cambria" w:eastAsia="Arial" w:hAnsi="Cambria" w:cs="Arial"/>
          <w:b/>
        </w:rPr>
        <w:t>P</w:t>
      </w:r>
      <w:r>
        <w:rPr>
          <w:rFonts w:ascii="Cambria" w:eastAsia="Arial" w:hAnsi="Cambria" w:cs="Arial"/>
          <w:b/>
        </w:rPr>
        <w:t xml:space="preserve">rograma MCMV FNHIS – Programa Minha Casa, Minha Vida – Fundo Nacional de Interesse Social (FNHIS), conforme contrato de repasse nº 970569/2024 </w:t>
      </w:r>
      <w:r w:rsidR="005A2291" w:rsidRPr="005A2291">
        <w:rPr>
          <w:rFonts w:ascii="Cambria" w:eastAsia="Arial" w:hAnsi="Cambria" w:cs="Arial"/>
          <w:b/>
        </w:rPr>
        <w:t>e dá outras providências</w:t>
      </w:r>
      <w:r w:rsidR="005A2291" w:rsidRPr="005A2291">
        <w:rPr>
          <w:rFonts w:ascii="Cambria" w:eastAsia="Arial" w:hAnsi="Cambria" w:cs="Arial"/>
        </w:rPr>
        <w:t>.</w:t>
      </w:r>
    </w:p>
    <w:p w14:paraId="362AB5A7" w14:textId="77777777" w:rsidR="00FB0E50" w:rsidRPr="00FB0E50" w:rsidRDefault="00FB0E50" w:rsidP="00FB0E50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1F87AA6D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FB0E50">
        <w:rPr>
          <w:rFonts w:ascii="Cambria" w:hAnsi="Cambria"/>
        </w:rPr>
        <w:t xml:space="preserve">O </w:t>
      </w:r>
      <w:r w:rsidRPr="00FB0E50">
        <w:rPr>
          <w:rFonts w:ascii="Cambria" w:hAnsi="Cambria"/>
          <w:bCs/>
        </w:rPr>
        <w:t>Prefeito do Município de Juara, Estado de Mato Grosso, no uso de suas atribuições legais, que são conferidas pela Lei Orgânica do Município, resolve:</w:t>
      </w:r>
    </w:p>
    <w:p w14:paraId="32A1DA82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099DF7DF" w14:textId="6FAC9BFF" w:rsidR="002E7FDF" w:rsidRPr="005A2291" w:rsidRDefault="002E7FDF" w:rsidP="002E7FDF">
      <w:pPr>
        <w:shd w:val="clear" w:color="auto" w:fill="FFFFFF"/>
        <w:ind w:firstLine="1418"/>
        <w:jc w:val="both"/>
        <w:rPr>
          <w:rFonts w:ascii="Cambria" w:eastAsia="Arial" w:hAnsi="Cambria" w:cs="Arial"/>
          <w:b/>
        </w:rPr>
      </w:pPr>
      <w:r w:rsidRPr="005A2291">
        <w:rPr>
          <w:rFonts w:ascii="Cambria" w:eastAsia="Arial" w:hAnsi="Cambria" w:cs="Arial"/>
        </w:rPr>
        <w:t xml:space="preserve">Considerando </w:t>
      </w:r>
      <w:r>
        <w:rPr>
          <w:rFonts w:ascii="Cambria" w:eastAsia="Arial" w:hAnsi="Cambria" w:cs="Arial"/>
        </w:rPr>
        <w:t>o contrato de repasse nº 970569/2024</w:t>
      </w:r>
      <w:r w:rsidRPr="005A2291">
        <w:rPr>
          <w:rFonts w:ascii="Cambria" w:eastAsia="Arial" w:hAnsi="Cambria" w:cs="Arial"/>
          <w:b/>
        </w:rPr>
        <w:t>;</w:t>
      </w:r>
    </w:p>
    <w:p w14:paraId="5B9972AF" w14:textId="77777777" w:rsidR="002E7FDF" w:rsidRDefault="002E7FDF" w:rsidP="005A2291">
      <w:pPr>
        <w:shd w:val="clear" w:color="auto" w:fill="FFFFFF"/>
        <w:ind w:firstLine="1418"/>
        <w:jc w:val="both"/>
        <w:rPr>
          <w:rFonts w:ascii="Cambria" w:eastAsia="Arial" w:hAnsi="Cambria" w:cs="Arial"/>
        </w:rPr>
      </w:pPr>
    </w:p>
    <w:p w14:paraId="2129CD88" w14:textId="76DE1CAE" w:rsidR="005A2291" w:rsidRPr="005A2291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b/>
        </w:rPr>
      </w:pPr>
      <w:r w:rsidRPr="005A2291">
        <w:rPr>
          <w:rFonts w:ascii="Cambria" w:eastAsia="Arial" w:hAnsi="Cambria" w:cs="Arial"/>
        </w:rPr>
        <w:t xml:space="preserve">Considerando </w:t>
      </w:r>
      <w:r w:rsidR="002E7FDF">
        <w:rPr>
          <w:rFonts w:ascii="Cambria" w:eastAsia="Arial" w:hAnsi="Cambria" w:cs="Arial"/>
        </w:rPr>
        <w:t>memorando nº 620/SMC/2025, sob protocolo nº 10212, de 11/06/2025</w:t>
      </w:r>
      <w:r w:rsidRPr="005A2291">
        <w:rPr>
          <w:rFonts w:ascii="Cambria" w:eastAsia="Arial" w:hAnsi="Cambria" w:cs="Arial"/>
          <w:b/>
        </w:rPr>
        <w:t>;</w:t>
      </w:r>
    </w:p>
    <w:p w14:paraId="5BBEAC87" w14:textId="77777777" w:rsidR="005A2291" w:rsidRPr="005A2291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b/>
        </w:rPr>
      </w:pPr>
    </w:p>
    <w:p w14:paraId="014EFA9B" w14:textId="77777777" w:rsidR="005A2291" w:rsidRPr="005A2291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jc w:val="both"/>
        <w:rPr>
          <w:rFonts w:ascii="Cambria" w:eastAsia="Arial" w:hAnsi="Cambria" w:cs="Arial"/>
          <w:color w:val="000000"/>
        </w:rPr>
      </w:pPr>
    </w:p>
    <w:p w14:paraId="4DF0B3F2" w14:textId="77777777" w:rsidR="005A2291" w:rsidRPr="005A2291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ind w:firstLine="1418"/>
        <w:jc w:val="both"/>
        <w:rPr>
          <w:rFonts w:ascii="Cambria" w:eastAsia="Arial" w:hAnsi="Cambria" w:cs="Arial"/>
          <w:color w:val="000000"/>
        </w:rPr>
      </w:pPr>
      <w:r w:rsidRPr="005A2291">
        <w:rPr>
          <w:rFonts w:ascii="Cambria" w:eastAsia="Arial" w:hAnsi="Cambria" w:cs="Arial"/>
          <w:color w:val="000000"/>
        </w:rPr>
        <w:t>RESOLVE:</w:t>
      </w:r>
    </w:p>
    <w:p w14:paraId="26342821" w14:textId="77777777" w:rsidR="005A2291" w:rsidRPr="005A2291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ind w:firstLine="1418"/>
        <w:jc w:val="both"/>
        <w:rPr>
          <w:rFonts w:ascii="Cambria" w:eastAsia="Arial" w:hAnsi="Cambria" w:cs="Arial"/>
        </w:rPr>
      </w:pPr>
    </w:p>
    <w:p w14:paraId="5B77A6BD" w14:textId="77777777" w:rsidR="002E7FDF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Art. 1º </w:t>
      </w:r>
      <w:r w:rsidR="002E7FDF">
        <w:rPr>
          <w:rFonts w:ascii="Cambria" w:eastAsia="Arial" w:hAnsi="Cambria" w:cs="Arial"/>
        </w:rPr>
        <w:t>Tornar público, através do Setor de Engenharia do Município de Juara-MT, a aprovação do Projeto para a construção de Casas Habitacionais no município de Juara-MT, conforme abaixo:</w:t>
      </w:r>
    </w:p>
    <w:p w14:paraId="14E3A4A1" w14:textId="15AEFF80" w:rsidR="002E7FDF" w:rsidRDefault="002E7FDF" w:rsidP="002E7FDF">
      <w:pPr>
        <w:ind w:firstLine="1418"/>
        <w:jc w:val="both"/>
        <w:rPr>
          <w:rFonts w:ascii="Cambria" w:eastAsia="Arial" w:hAnsi="Cambria" w:cs="Arial"/>
        </w:rPr>
      </w:pPr>
      <w:r>
        <w:rPr>
          <w:rFonts w:ascii="Cambria" w:eastAsia="Arial" w:hAnsi="Cambria" w:cs="Arial"/>
        </w:rPr>
        <w:t>I – expediente: Aprovação do Projeto;</w:t>
      </w:r>
    </w:p>
    <w:p w14:paraId="0B0B5B95" w14:textId="1D28C8CC" w:rsidR="002E7FDF" w:rsidRDefault="002E7FDF" w:rsidP="002E7FDF">
      <w:pPr>
        <w:ind w:firstLine="1418"/>
        <w:jc w:val="both"/>
        <w:rPr>
          <w:rFonts w:ascii="Cambria" w:eastAsia="Arial" w:hAnsi="Cambria" w:cs="Arial"/>
        </w:rPr>
      </w:pPr>
      <w:r>
        <w:rPr>
          <w:rFonts w:ascii="Cambria" w:eastAsia="Arial" w:hAnsi="Cambria" w:cs="Arial"/>
        </w:rPr>
        <w:t xml:space="preserve">II – objeto: Construção de casas habitacionais no município de Juara-MT – Programa MCMV FNHIS – Programa Minha Casa, Minha Vida – Fundo Nacional de </w:t>
      </w:r>
      <w:r w:rsidR="00A87458">
        <w:rPr>
          <w:rFonts w:ascii="Cambria" w:eastAsia="Arial" w:hAnsi="Cambria" w:cs="Arial"/>
        </w:rPr>
        <w:t>H</w:t>
      </w:r>
      <w:r>
        <w:rPr>
          <w:rFonts w:ascii="Cambria" w:eastAsia="Arial" w:hAnsi="Cambria" w:cs="Arial"/>
        </w:rPr>
        <w:t>abilitação de Interesse Social</w:t>
      </w:r>
      <w:r w:rsidR="00A87458">
        <w:rPr>
          <w:rFonts w:ascii="Cambria" w:eastAsia="Arial" w:hAnsi="Cambria" w:cs="Arial"/>
        </w:rPr>
        <w:t xml:space="preserve"> (FNHIS)</w:t>
      </w:r>
      <w:r>
        <w:rPr>
          <w:rFonts w:ascii="Cambria" w:eastAsia="Arial" w:hAnsi="Cambria" w:cs="Arial"/>
        </w:rPr>
        <w:t>.</w:t>
      </w:r>
    </w:p>
    <w:p w14:paraId="365E9B0E" w14:textId="77777777" w:rsidR="00A87458" w:rsidRDefault="002E7FDF" w:rsidP="002E7FDF">
      <w:pPr>
        <w:ind w:firstLine="1418"/>
        <w:jc w:val="both"/>
        <w:rPr>
          <w:rFonts w:ascii="Cambria" w:eastAsia="Arial" w:hAnsi="Cambria" w:cs="Arial"/>
        </w:rPr>
      </w:pPr>
      <w:r>
        <w:rPr>
          <w:rFonts w:ascii="Cambria" w:eastAsia="Arial" w:hAnsi="Cambria" w:cs="Arial"/>
        </w:rPr>
        <w:t xml:space="preserve">III – responsável técnico pela elaboração do projeto: Anelise </w:t>
      </w:r>
      <w:proofErr w:type="spellStart"/>
      <w:r>
        <w:rPr>
          <w:rFonts w:ascii="Cambria" w:eastAsia="Arial" w:hAnsi="Cambria" w:cs="Arial"/>
        </w:rPr>
        <w:t>Tondin</w:t>
      </w:r>
      <w:proofErr w:type="spellEnd"/>
      <w:r>
        <w:rPr>
          <w:rFonts w:ascii="Cambria" w:eastAsia="Arial" w:hAnsi="Cambria" w:cs="Arial"/>
        </w:rPr>
        <w:t xml:space="preserve"> Coutinho, CAU/MT: 00a2546310, RRT de </w:t>
      </w:r>
      <w:proofErr w:type="spellStart"/>
      <w:r>
        <w:rPr>
          <w:rFonts w:ascii="Cambria" w:eastAsia="Arial" w:hAnsi="Cambria" w:cs="Arial"/>
        </w:rPr>
        <w:t>Proj</w:t>
      </w:r>
      <w:proofErr w:type="spellEnd"/>
      <w:r>
        <w:rPr>
          <w:rFonts w:ascii="Cambria" w:eastAsia="Arial" w:hAnsi="Cambria" w:cs="Arial"/>
        </w:rPr>
        <w:t>. 15460386</w:t>
      </w:r>
      <w:r w:rsidR="00A87458">
        <w:rPr>
          <w:rFonts w:ascii="Cambria" w:eastAsia="Arial" w:hAnsi="Cambria" w:cs="Arial"/>
        </w:rPr>
        <w:t>.</w:t>
      </w:r>
    </w:p>
    <w:p w14:paraId="20D48CDC" w14:textId="7688CFBC" w:rsidR="00A87458" w:rsidRDefault="00A87458" w:rsidP="002E7FDF">
      <w:pPr>
        <w:ind w:firstLine="1418"/>
        <w:jc w:val="both"/>
        <w:rPr>
          <w:rFonts w:ascii="Cambria" w:eastAsia="Arial" w:hAnsi="Cambria" w:cs="Arial"/>
        </w:rPr>
      </w:pPr>
      <w:r>
        <w:rPr>
          <w:rFonts w:ascii="Cambria" w:eastAsia="Arial" w:hAnsi="Cambria" w:cs="Arial"/>
        </w:rPr>
        <w:t xml:space="preserve">IV – responsável técnico pela aprovação do projeto: Joaquim </w:t>
      </w:r>
      <w:proofErr w:type="spellStart"/>
      <w:r>
        <w:rPr>
          <w:rFonts w:ascii="Cambria" w:eastAsia="Arial" w:hAnsi="Cambria" w:cs="Arial"/>
        </w:rPr>
        <w:t>Tolovi</w:t>
      </w:r>
      <w:proofErr w:type="spellEnd"/>
      <w:r>
        <w:rPr>
          <w:rFonts w:ascii="Cambria" w:eastAsia="Arial" w:hAnsi="Cambria" w:cs="Arial"/>
        </w:rPr>
        <w:t xml:space="preserve"> Ju</w:t>
      </w:r>
      <w:bookmarkStart w:id="0" w:name="_GoBack"/>
      <w:bookmarkEnd w:id="0"/>
      <w:r>
        <w:rPr>
          <w:rFonts w:ascii="Cambria" w:eastAsia="Arial" w:hAnsi="Cambria" w:cs="Arial"/>
        </w:rPr>
        <w:t>nior, Engenheiro Civil, CREA: 1202740502.</w:t>
      </w:r>
    </w:p>
    <w:p w14:paraId="080B5B50" w14:textId="77777777" w:rsidR="005A2291" w:rsidRPr="005A2291" w:rsidRDefault="005A2291" w:rsidP="005A2291">
      <w:pPr>
        <w:jc w:val="both"/>
        <w:rPr>
          <w:rFonts w:ascii="Cambria" w:eastAsia="Arial" w:hAnsi="Cambria" w:cs="Arial"/>
          <w:b/>
        </w:rPr>
      </w:pPr>
    </w:p>
    <w:p w14:paraId="36BAAF5B" w14:textId="33E9744C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Art. </w:t>
      </w:r>
      <w:r w:rsidR="00A87458">
        <w:rPr>
          <w:rFonts w:ascii="Cambria" w:eastAsia="Arial" w:hAnsi="Cambria" w:cs="Arial"/>
        </w:rPr>
        <w:t>2</w:t>
      </w:r>
      <w:r w:rsidRPr="005A2291">
        <w:rPr>
          <w:rFonts w:ascii="Cambria" w:eastAsia="Arial" w:hAnsi="Cambria" w:cs="Arial"/>
        </w:rPr>
        <w:t>º Esta Portaria entra em vigor na data de sua publicação.</w:t>
      </w:r>
    </w:p>
    <w:p w14:paraId="685C3DE4" w14:textId="77777777" w:rsidR="00FB0E50" w:rsidRPr="00FB0E50" w:rsidRDefault="00FB0E50" w:rsidP="00FB0E50">
      <w:pPr>
        <w:autoSpaceDE w:val="0"/>
        <w:autoSpaceDN w:val="0"/>
        <w:jc w:val="both"/>
        <w:rPr>
          <w:rFonts w:ascii="Cambria" w:hAnsi="Cambria"/>
          <w:sz w:val="36"/>
          <w:szCs w:val="36"/>
        </w:rPr>
      </w:pPr>
    </w:p>
    <w:p w14:paraId="35BF5574" w14:textId="77777777" w:rsidR="00FB0E50" w:rsidRPr="00FB0E50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B0E50">
        <w:rPr>
          <w:rFonts w:ascii="Cambria" w:hAnsi="Cambria"/>
          <w:bCs/>
        </w:rPr>
        <w:t xml:space="preserve">  Governo Municipal de Juara, Estado de Mato</w:t>
      </w:r>
    </w:p>
    <w:p w14:paraId="083E2620" w14:textId="24D88898" w:rsidR="00FB0E50" w:rsidRPr="00FB0E50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B0E50">
        <w:rPr>
          <w:rFonts w:ascii="Cambria" w:hAnsi="Cambria"/>
          <w:bCs/>
        </w:rPr>
        <w:t xml:space="preserve">Grosso, </w:t>
      </w:r>
      <w:r w:rsidR="00A87458">
        <w:rPr>
          <w:rFonts w:ascii="Cambria" w:hAnsi="Cambria"/>
          <w:bCs/>
        </w:rPr>
        <w:t>16</w:t>
      </w:r>
      <w:r w:rsidRPr="00FB0E50">
        <w:rPr>
          <w:rFonts w:ascii="Cambria" w:hAnsi="Cambria"/>
          <w:bCs/>
        </w:rPr>
        <w:t xml:space="preserve"> de junho de 2025.</w:t>
      </w:r>
    </w:p>
    <w:p w14:paraId="53494B14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DD2139C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263997A3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2BBA5F9A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B0E50" w:rsidRPr="00FB0E50" w14:paraId="25F89138" w14:textId="77777777" w:rsidTr="004C50C3">
        <w:tc>
          <w:tcPr>
            <w:tcW w:w="4473" w:type="dxa"/>
          </w:tcPr>
          <w:p w14:paraId="27F26B9E" w14:textId="77777777" w:rsidR="00FB0E50" w:rsidRPr="00FB0E50" w:rsidRDefault="00FB0E50" w:rsidP="00FB0E50">
            <w:pPr>
              <w:jc w:val="center"/>
              <w:rPr>
                <w:rFonts w:ascii="Cambria" w:hAnsi="Cambria"/>
                <w:b/>
              </w:rPr>
            </w:pPr>
            <w:r w:rsidRPr="00FB0E50">
              <w:rPr>
                <w:rFonts w:ascii="Cambria" w:hAnsi="Cambria"/>
                <w:b/>
              </w:rPr>
              <w:t>Valdinei Holanda Moraes</w:t>
            </w:r>
          </w:p>
          <w:p w14:paraId="1A17499E" w14:textId="77777777" w:rsidR="00FB0E50" w:rsidRPr="00FB0E50" w:rsidRDefault="00FB0E50" w:rsidP="00FB0E50">
            <w:pPr>
              <w:jc w:val="center"/>
              <w:rPr>
                <w:rFonts w:ascii="Cambria" w:hAnsi="Cambria"/>
                <w:bCs/>
              </w:rPr>
            </w:pPr>
            <w:r w:rsidRPr="00FB0E50">
              <w:rPr>
                <w:rFonts w:ascii="Cambria" w:hAnsi="Cambria"/>
                <w:bCs/>
              </w:rPr>
              <w:t>Prefeito do Município</w:t>
            </w:r>
          </w:p>
          <w:p w14:paraId="0A6FF53D" w14:textId="77777777" w:rsidR="00FB0E50" w:rsidRPr="00FB0E50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41FD98A" w14:textId="77777777" w:rsidR="00FB0E50" w:rsidRPr="00FB0E50" w:rsidRDefault="00FB0E50" w:rsidP="00FB0E50">
            <w:pPr>
              <w:jc w:val="center"/>
              <w:rPr>
                <w:rFonts w:ascii="Cambria" w:hAnsi="Cambria"/>
                <w:b/>
              </w:rPr>
            </w:pPr>
            <w:r w:rsidRPr="00FB0E50">
              <w:rPr>
                <w:rFonts w:ascii="Cambria" w:hAnsi="Cambria"/>
                <w:b/>
              </w:rPr>
              <w:t>Michelle D’</w:t>
            </w:r>
            <w:proofErr w:type="spellStart"/>
            <w:r w:rsidRPr="00FB0E50">
              <w:rPr>
                <w:rFonts w:ascii="Cambria" w:hAnsi="Cambria"/>
                <w:b/>
              </w:rPr>
              <w:t>Mont</w:t>
            </w:r>
            <w:proofErr w:type="spellEnd"/>
            <w:r w:rsidRPr="00FB0E50">
              <w:rPr>
                <w:rFonts w:ascii="Cambria" w:hAnsi="Cambria"/>
                <w:b/>
              </w:rPr>
              <w:t xml:space="preserve"> Leite</w:t>
            </w:r>
          </w:p>
          <w:p w14:paraId="54E93555" w14:textId="77777777" w:rsidR="00FB0E50" w:rsidRPr="00FB0E50" w:rsidRDefault="00FB0E50" w:rsidP="00FB0E50">
            <w:pPr>
              <w:jc w:val="center"/>
              <w:rPr>
                <w:rFonts w:ascii="Cambria" w:hAnsi="Cambria"/>
                <w:bCs/>
              </w:rPr>
            </w:pPr>
            <w:r w:rsidRPr="00FB0E50">
              <w:rPr>
                <w:rFonts w:ascii="Cambria" w:hAnsi="Cambria"/>
                <w:bCs/>
              </w:rPr>
              <w:t>Secretária Municipal de Administração</w:t>
            </w:r>
          </w:p>
          <w:p w14:paraId="11AFF28C" w14:textId="77777777" w:rsidR="00FB0E50" w:rsidRPr="00FB0E50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AD7FD6">
      <w:pPr>
        <w:autoSpaceDE w:val="0"/>
        <w:autoSpaceDN w:val="0"/>
        <w:rPr>
          <w:rFonts w:ascii="Cambria" w:hAnsi="Cambria" w:cs="Arial"/>
        </w:rPr>
      </w:pPr>
    </w:p>
    <w:sectPr w:rsidR="00C43438" w:rsidRPr="00CD37A1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FD113" w14:textId="77777777" w:rsidR="00F47F94" w:rsidRDefault="00F47F94">
      <w:r>
        <w:separator/>
      </w:r>
    </w:p>
  </w:endnote>
  <w:endnote w:type="continuationSeparator" w:id="0">
    <w:p w14:paraId="25F24CEC" w14:textId="77777777" w:rsidR="00F47F94" w:rsidRDefault="00F4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114" name="Imagem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5112A" w14:textId="77777777" w:rsidR="00F47F94" w:rsidRDefault="00F47F94">
      <w:r>
        <w:separator/>
      </w:r>
    </w:p>
  </w:footnote>
  <w:footnote w:type="continuationSeparator" w:id="0">
    <w:p w14:paraId="448C3777" w14:textId="77777777" w:rsidR="00F47F94" w:rsidRDefault="00F47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32C09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113" name="Imagem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DF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2265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291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1EB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4ED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977FB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458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F94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E50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uiPriority w:val="39"/>
    <w:rsid w:val="00FB0E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9C156-534E-47EB-B879-90D4FD50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1491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Marcia</cp:lastModifiedBy>
  <cp:revision>2</cp:revision>
  <cp:lastPrinted>2025-06-06T17:11:00Z</cp:lastPrinted>
  <dcterms:created xsi:type="dcterms:W3CDTF">2025-06-18T18:03:00Z</dcterms:created>
  <dcterms:modified xsi:type="dcterms:W3CDTF">2025-06-18T18:03:00Z</dcterms:modified>
</cp:coreProperties>
</file>